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F7" w:rsidRPr="004F38B3" w:rsidRDefault="004E08F7" w:rsidP="004E08F7">
      <w:pPr>
        <w:autoSpaceDE w:val="0"/>
        <w:autoSpaceDN w:val="0"/>
        <w:adjustRightInd w:val="0"/>
        <w:spacing w:after="0" w:line="240" w:lineRule="auto"/>
        <w:jc w:val="center"/>
        <w:rPr>
          <w:rFonts w:ascii="Arial" w:hAnsi="Arial" w:cs="Arial"/>
          <w:lang w:val="ro-RO"/>
        </w:rPr>
      </w:pPr>
      <w:r w:rsidRPr="004F38B3">
        <w:rPr>
          <w:rFonts w:ascii="Arial" w:hAnsi="Arial" w:cs="Arial"/>
          <w:lang w:val="ro-RO"/>
        </w:rPr>
        <w:t>MINISTERUL SĂNĂTĂŢII</w:t>
      </w:r>
    </w:p>
    <w:p w:rsidR="004E08F7" w:rsidRPr="004F38B3" w:rsidRDefault="004E08F7" w:rsidP="0020012D">
      <w:pPr>
        <w:autoSpaceDE w:val="0"/>
        <w:autoSpaceDN w:val="0"/>
        <w:adjustRightInd w:val="0"/>
        <w:spacing w:after="0" w:line="240" w:lineRule="auto"/>
        <w:jc w:val="center"/>
        <w:rPr>
          <w:rFonts w:ascii="Arial" w:hAnsi="Arial" w:cs="Arial"/>
          <w:lang w:val="ro-RO"/>
        </w:rPr>
      </w:pPr>
    </w:p>
    <w:p w:rsidR="00860B56" w:rsidRDefault="0020012D" w:rsidP="008C63A0">
      <w:pPr>
        <w:autoSpaceDE w:val="0"/>
        <w:autoSpaceDN w:val="0"/>
        <w:adjustRightInd w:val="0"/>
        <w:spacing w:after="0" w:line="240" w:lineRule="auto"/>
        <w:jc w:val="center"/>
        <w:rPr>
          <w:rFonts w:ascii="Arial" w:hAnsi="Arial" w:cs="Arial"/>
          <w:lang w:val="ro-RO"/>
        </w:rPr>
      </w:pPr>
      <w:r w:rsidRPr="004F38B3">
        <w:rPr>
          <w:rFonts w:ascii="Arial" w:hAnsi="Arial" w:cs="Arial"/>
          <w:lang w:val="ro-RO"/>
        </w:rPr>
        <w:t>ORDIN</w:t>
      </w:r>
    </w:p>
    <w:p w:rsidR="00B52EFD" w:rsidRPr="004F38B3" w:rsidRDefault="00B52EFD" w:rsidP="008C63A0">
      <w:pPr>
        <w:autoSpaceDE w:val="0"/>
        <w:autoSpaceDN w:val="0"/>
        <w:adjustRightInd w:val="0"/>
        <w:spacing w:after="0" w:line="240" w:lineRule="auto"/>
        <w:jc w:val="center"/>
        <w:rPr>
          <w:rFonts w:ascii="Arial" w:hAnsi="Arial" w:cs="Arial"/>
          <w:lang w:val="ro-RO"/>
        </w:rPr>
      </w:pPr>
    </w:p>
    <w:p w:rsidR="0020012D" w:rsidRPr="004F38B3" w:rsidRDefault="00763716" w:rsidP="0020012D">
      <w:pPr>
        <w:autoSpaceDE w:val="0"/>
        <w:autoSpaceDN w:val="0"/>
        <w:adjustRightInd w:val="0"/>
        <w:spacing w:after="0" w:line="240" w:lineRule="auto"/>
        <w:jc w:val="both"/>
        <w:rPr>
          <w:rFonts w:ascii="Arial" w:hAnsi="Arial" w:cs="Arial"/>
          <w:lang w:val="ro-RO"/>
        </w:rPr>
      </w:pPr>
      <w:r>
        <w:rPr>
          <w:rFonts w:ascii="Arial" w:hAnsi="Arial" w:cs="Arial"/>
          <w:lang w:val="ro-RO"/>
        </w:rPr>
        <w:t xml:space="preserve">pentru </w:t>
      </w:r>
      <w:r w:rsidR="001828E3">
        <w:rPr>
          <w:rFonts w:ascii="Arial" w:hAnsi="Arial" w:cs="Arial"/>
          <w:lang w:val="ro-RO"/>
        </w:rPr>
        <w:t>completarea</w:t>
      </w:r>
      <w:r w:rsidR="001307AC">
        <w:rPr>
          <w:rFonts w:ascii="Arial" w:hAnsi="Arial" w:cs="Arial"/>
          <w:lang w:val="ro-RO"/>
        </w:rPr>
        <w:t xml:space="preserve"> </w:t>
      </w:r>
      <w:r>
        <w:rPr>
          <w:rFonts w:ascii="Arial" w:hAnsi="Arial" w:cs="Arial"/>
          <w:lang w:val="ro-RO"/>
        </w:rPr>
        <w:t xml:space="preserve">Anexei nr. 1 la </w:t>
      </w:r>
      <w:r w:rsidR="0020012D" w:rsidRPr="004F38B3">
        <w:rPr>
          <w:rFonts w:ascii="Arial" w:hAnsi="Arial" w:cs="Arial"/>
          <w:lang w:val="ro-RO"/>
        </w:rPr>
        <w:t xml:space="preserve">Ordinul ministrului sănătăţii nr. 477/2009 </w:t>
      </w:r>
      <w:r w:rsidR="00942359" w:rsidRPr="00942359">
        <w:rPr>
          <w:rFonts w:ascii="Arial" w:hAnsi="Arial" w:cs="Arial"/>
          <w:lang w:val="ro-RO"/>
        </w:rPr>
        <w:t>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p w:rsidR="0020012D" w:rsidRDefault="0020012D" w:rsidP="0020012D">
      <w:pPr>
        <w:autoSpaceDE w:val="0"/>
        <w:autoSpaceDN w:val="0"/>
        <w:adjustRightInd w:val="0"/>
        <w:spacing w:after="0" w:line="240" w:lineRule="auto"/>
        <w:jc w:val="both"/>
        <w:rPr>
          <w:rFonts w:ascii="Arial" w:hAnsi="Arial" w:cs="Arial"/>
          <w:sz w:val="16"/>
          <w:szCs w:val="16"/>
          <w:lang w:val="ro-RO"/>
        </w:rPr>
      </w:pPr>
    </w:p>
    <w:p w:rsidR="006414C0" w:rsidRPr="008B5254" w:rsidRDefault="006414C0" w:rsidP="0020012D">
      <w:pPr>
        <w:autoSpaceDE w:val="0"/>
        <w:autoSpaceDN w:val="0"/>
        <w:adjustRightInd w:val="0"/>
        <w:spacing w:after="0" w:line="240" w:lineRule="auto"/>
        <w:jc w:val="both"/>
        <w:rPr>
          <w:rFonts w:ascii="Arial" w:hAnsi="Arial" w:cs="Arial"/>
          <w:sz w:val="16"/>
          <w:szCs w:val="16"/>
          <w:lang w:val="ro-RO"/>
        </w:rPr>
      </w:pPr>
    </w:p>
    <w:p w:rsidR="00895618" w:rsidRDefault="0020012D" w:rsidP="00895618">
      <w:pPr>
        <w:autoSpaceDE w:val="0"/>
        <w:autoSpaceDN w:val="0"/>
        <w:adjustRightInd w:val="0"/>
        <w:spacing w:after="0" w:line="240" w:lineRule="auto"/>
        <w:ind w:firstLine="720"/>
        <w:jc w:val="both"/>
        <w:rPr>
          <w:rFonts w:ascii="Arial" w:hAnsi="Arial" w:cs="Arial"/>
          <w:lang w:val="ro-RO"/>
        </w:rPr>
      </w:pPr>
      <w:r w:rsidRPr="004F38B3">
        <w:rPr>
          <w:rFonts w:ascii="Arial" w:hAnsi="Arial" w:cs="Arial"/>
          <w:lang w:val="ro-RO"/>
        </w:rPr>
        <w:t xml:space="preserve">Văzând Referatul de aprobare nr. </w:t>
      </w:r>
      <w:r w:rsidRPr="004F38B3">
        <w:rPr>
          <w:rFonts w:ascii="Arial" w:hAnsi="Arial" w:cs="Arial"/>
          <w:u w:val="single"/>
          <w:lang w:val="ro-RO"/>
        </w:rPr>
        <w:tab/>
      </w:r>
      <w:r w:rsidRPr="004F38B3">
        <w:rPr>
          <w:rFonts w:ascii="Arial" w:hAnsi="Arial" w:cs="Arial"/>
          <w:u w:val="single"/>
          <w:lang w:val="ro-RO"/>
        </w:rPr>
        <w:tab/>
      </w:r>
      <w:r w:rsidRPr="004F38B3">
        <w:rPr>
          <w:rFonts w:ascii="Arial" w:hAnsi="Arial" w:cs="Arial"/>
          <w:u w:val="single"/>
          <w:lang w:val="ro-RO"/>
        </w:rPr>
        <w:tab/>
      </w:r>
      <w:r w:rsidRPr="004F38B3">
        <w:rPr>
          <w:rFonts w:ascii="Arial" w:hAnsi="Arial" w:cs="Arial"/>
          <w:u w:val="single"/>
          <w:lang w:val="ro-RO"/>
        </w:rPr>
        <w:tab/>
      </w:r>
      <w:r w:rsidRPr="004F38B3">
        <w:rPr>
          <w:rFonts w:ascii="Arial" w:hAnsi="Arial" w:cs="Arial"/>
          <w:lang w:val="ro-RO"/>
        </w:rPr>
        <w:t xml:space="preserve"> al </w:t>
      </w:r>
      <w:r w:rsidR="001828E3" w:rsidRPr="001828E3">
        <w:rPr>
          <w:rFonts w:ascii="Arial" w:hAnsi="Arial" w:cs="Arial"/>
          <w:lang w:val="ro-RO"/>
        </w:rPr>
        <w:t>Direcți</w:t>
      </w:r>
      <w:r w:rsidR="00B52EFD">
        <w:rPr>
          <w:rFonts w:ascii="Arial" w:hAnsi="Arial" w:cs="Arial"/>
          <w:lang w:val="ro-RO"/>
        </w:rPr>
        <w:t xml:space="preserve">ei Generale Asistență Medicală </w:t>
      </w:r>
      <w:r w:rsidR="001828E3" w:rsidRPr="001828E3">
        <w:rPr>
          <w:rFonts w:ascii="Arial" w:hAnsi="Arial" w:cs="Arial"/>
          <w:lang w:val="ro-RO"/>
        </w:rPr>
        <w:t>din cadrul Ministerului Sănătății</w:t>
      </w:r>
      <w:r w:rsidR="00B52EFD">
        <w:rPr>
          <w:rFonts w:ascii="Arial" w:hAnsi="Arial" w:cs="Arial"/>
          <w:lang w:val="ro-RO"/>
        </w:rPr>
        <w:t>,</w:t>
      </w:r>
      <w:r w:rsidR="005A55CC">
        <w:rPr>
          <w:rFonts w:ascii="Arial" w:hAnsi="Arial" w:cs="Arial"/>
          <w:lang w:val="ro-RO"/>
        </w:rPr>
        <w:t xml:space="preserve"> </w:t>
      </w:r>
    </w:p>
    <w:p w:rsidR="00B52EFD" w:rsidRPr="00895618" w:rsidRDefault="00B52EFD" w:rsidP="00895618">
      <w:pPr>
        <w:autoSpaceDE w:val="0"/>
        <w:autoSpaceDN w:val="0"/>
        <w:adjustRightInd w:val="0"/>
        <w:spacing w:after="0" w:line="240" w:lineRule="auto"/>
        <w:ind w:firstLine="720"/>
        <w:jc w:val="both"/>
        <w:rPr>
          <w:rFonts w:ascii="Arial" w:hAnsi="Arial" w:cs="Arial"/>
          <w:lang w:val="ro-RO"/>
        </w:rPr>
      </w:pPr>
    </w:p>
    <w:p w:rsidR="00E900B2" w:rsidRPr="004F38B3" w:rsidRDefault="00E900B2" w:rsidP="00E900B2">
      <w:pPr>
        <w:autoSpaceDE w:val="0"/>
        <w:autoSpaceDN w:val="0"/>
        <w:adjustRightInd w:val="0"/>
        <w:spacing w:after="0" w:line="240" w:lineRule="auto"/>
        <w:ind w:firstLine="720"/>
        <w:jc w:val="both"/>
        <w:rPr>
          <w:rFonts w:ascii="Arial" w:hAnsi="Arial" w:cs="Arial"/>
          <w:lang w:val="ro-RO"/>
        </w:rPr>
      </w:pPr>
      <w:r w:rsidRPr="004F38B3">
        <w:rPr>
          <w:rFonts w:ascii="Arial" w:hAnsi="Arial" w:cs="Arial"/>
          <w:lang w:val="ro-RO"/>
        </w:rPr>
        <w:t>având în vedere prevederile titlului VI - Efectuarea prelevării şi transplantului de organe, ţesuturi şi celule de origine umană în scop terapeutic din Legea nr. 95/2006 privind reforma în domeniul sănătăţii, republicată, cu modificările şi completările ulterioare,</w:t>
      </w:r>
    </w:p>
    <w:p w:rsidR="00E900B2" w:rsidRPr="008B5254" w:rsidRDefault="00E900B2" w:rsidP="00E900B2">
      <w:pPr>
        <w:autoSpaceDE w:val="0"/>
        <w:autoSpaceDN w:val="0"/>
        <w:adjustRightInd w:val="0"/>
        <w:spacing w:after="0" w:line="240" w:lineRule="auto"/>
        <w:ind w:firstLine="720"/>
        <w:jc w:val="both"/>
        <w:rPr>
          <w:rFonts w:ascii="Arial" w:hAnsi="Arial" w:cs="Arial"/>
          <w:sz w:val="16"/>
          <w:szCs w:val="16"/>
          <w:lang w:val="ro-RO"/>
        </w:rPr>
      </w:pPr>
    </w:p>
    <w:p w:rsidR="00F85E62" w:rsidRPr="004F38B3" w:rsidRDefault="00E900B2" w:rsidP="00DA518D">
      <w:pPr>
        <w:autoSpaceDE w:val="0"/>
        <w:autoSpaceDN w:val="0"/>
        <w:adjustRightInd w:val="0"/>
        <w:spacing w:after="0" w:line="240" w:lineRule="auto"/>
        <w:ind w:firstLine="720"/>
        <w:jc w:val="both"/>
        <w:rPr>
          <w:rFonts w:ascii="Arial" w:hAnsi="Arial" w:cs="Arial"/>
          <w:lang w:val="ro-RO"/>
        </w:rPr>
      </w:pPr>
      <w:r w:rsidRPr="004F38B3">
        <w:rPr>
          <w:rFonts w:ascii="Arial" w:hAnsi="Arial" w:cs="Arial"/>
          <w:lang w:val="ro-RO"/>
        </w:rPr>
        <w:t>luând în considerare dispoziţiile Ordonanţei Guvernului nr. 79/2004 pentru înfiinţarea Agenţiei Naţionale de Transplant, aprobată cu modificări şi completări prin Legea nr. 588/2004, cu modificările şi completările ulterioare,</w:t>
      </w:r>
    </w:p>
    <w:p w:rsidR="00DA518D" w:rsidRPr="008B5254" w:rsidRDefault="00DA518D" w:rsidP="00DA518D">
      <w:pPr>
        <w:autoSpaceDE w:val="0"/>
        <w:autoSpaceDN w:val="0"/>
        <w:adjustRightInd w:val="0"/>
        <w:spacing w:after="0" w:line="240" w:lineRule="auto"/>
        <w:ind w:firstLine="720"/>
        <w:jc w:val="both"/>
        <w:rPr>
          <w:rFonts w:ascii="Arial" w:hAnsi="Arial" w:cs="Arial"/>
          <w:sz w:val="16"/>
          <w:szCs w:val="16"/>
          <w:lang w:val="ro-RO"/>
        </w:rPr>
      </w:pPr>
    </w:p>
    <w:p w:rsidR="00E900B2" w:rsidRPr="004F38B3" w:rsidRDefault="00E900B2" w:rsidP="00E900B2">
      <w:pPr>
        <w:autoSpaceDE w:val="0"/>
        <w:autoSpaceDN w:val="0"/>
        <w:adjustRightInd w:val="0"/>
        <w:spacing w:after="0" w:line="240" w:lineRule="auto"/>
        <w:jc w:val="both"/>
        <w:rPr>
          <w:rFonts w:ascii="Arial" w:hAnsi="Arial" w:cs="Arial"/>
          <w:lang w:val="ro-RO"/>
        </w:rPr>
      </w:pPr>
      <w:r w:rsidRPr="004F38B3">
        <w:rPr>
          <w:rFonts w:ascii="Arial" w:hAnsi="Arial" w:cs="Arial"/>
          <w:lang w:val="ro-RO"/>
        </w:rPr>
        <w:t xml:space="preserve">   </w:t>
      </w:r>
      <w:r w:rsidRPr="004F38B3">
        <w:rPr>
          <w:rFonts w:ascii="Arial" w:hAnsi="Arial" w:cs="Arial"/>
          <w:lang w:val="ro-RO"/>
        </w:rPr>
        <w:tab/>
        <w:t>în temeiul prevederilor art. 7 alin (4) din Hotărârea Guvernului nr. 144/2010 privind organizarea şi funcţionarea Ministerului Sănătăţii, cu modificările şi completările ulterioare,</w:t>
      </w:r>
    </w:p>
    <w:p w:rsidR="00860B56" w:rsidRDefault="00860B56" w:rsidP="00E900B2">
      <w:pPr>
        <w:autoSpaceDE w:val="0"/>
        <w:autoSpaceDN w:val="0"/>
        <w:adjustRightInd w:val="0"/>
        <w:spacing w:after="0" w:line="240" w:lineRule="auto"/>
        <w:jc w:val="both"/>
        <w:rPr>
          <w:rFonts w:ascii="Arial" w:hAnsi="Arial" w:cs="Arial"/>
          <w:lang w:val="ro-RO"/>
        </w:rPr>
      </w:pPr>
    </w:p>
    <w:p w:rsidR="00860B56" w:rsidRDefault="00E900B2" w:rsidP="00E900B2">
      <w:pPr>
        <w:autoSpaceDE w:val="0"/>
        <w:autoSpaceDN w:val="0"/>
        <w:adjustRightInd w:val="0"/>
        <w:spacing w:after="0" w:line="240" w:lineRule="auto"/>
        <w:jc w:val="both"/>
        <w:rPr>
          <w:rFonts w:ascii="Arial" w:hAnsi="Arial" w:cs="Arial"/>
          <w:lang w:val="ro-RO"/>
        </w:rPr>
      </w:pPr>
      <w:r w:rsidRPr="004F38B3">
        <w:rPr>
          <w:rFonts w:ascii="Arial" w:hAnsi="Arial" w:cs="Arial"/>
          <w:lang w:val="ro-RO"/>
        </w:rPr>
        <w:t xml:space="preserve">ministrul sănătăţii emite următorul </w:t>
      </w:r>
    </w:p>
    <w:p w:rsidR="002516D9" w:rsidRDefault="002516D9" w:rsidP="00E900B2">
      <w:pPr>
        <w:autoSpaceDE w:val="0"/>
        <w:autoSpaceDN w:val="0"/>
        <w:adjustRightInd w:val="0"/>
        <w:spacing w:after="0" w:line="240" w:lineRule="auto"/>
        <w:jc w:val="both"/>
        <w:rPr>
          <w:rFonts w:ascii="Arial" w:hAnsi="Arial" w:cs="Arial"/>
          <w:lang w:val="ro-RO"/>
        </w:rPr>
      </w:pPr>
    </w:p>
    <w:p w:rsidR="00E900B2" w:rsidRDefault="00860B56" w:rsidP="00860B56">
      <w:pPr>
        <w:autoSpaceDE w:val="0"/>
        <w:autoSpaceDN w:val="0"/>
        <w:adjustRightInd w:val="0"/>
        <w:spacing w:after="0" w:line="240" w:lineRule="auto"/>
        <w:jc w:val="center"/>
        <w:rPr>
          <w:rFonts w:ascii="Arial" w:hAnsi="Arial" w:cs="Arial"/>
          <w:lang w:val="ro-RO"/>
        </w:rPr>
      </w:pPr>
      <w:r>
        <w:rPr>
          <w:rFonts w:ascii="Arial" w:hAnsi="Arial" w:cs="Arial"/>
          <w:lang w:val="ro-RO"/>
        </w:rPr>
        <w:t>ORDIN</w:t>
      </w:r>
    </w:p>
    <w:p w:rsidR="002516D9" w:rsidRDefault="002516D9" w:rsidP="00B56A97">
      <w:pPr>
        <w:autoSpaceDE w:val="0"/>
        <w:autoSpaceDN w:val="0"/>
        <w:adjustRightInd w:val="0"/>
        <w:spacing w:after="0" w:line="240" w:lineRule="auto"/>
        <w:ind w:firstLine="720"/>
        <w:jc w:val="both"/>
        <w:rPr>
          <w:rFonts w:ascii="Arial" w:hAnsi="Arial" w:cs="Arial"/>
          <w:lang w:val="ro-RO"/>
        </w:rPr>
      </w:pPr>
    </w:p>
    <w:p w:rsidR="002516D9" w:rsidRDefault="009E0216" w:rsidP="00071B82">
      <w:pPr>
        <w:autoSpaceDE w:val="0"/>
        <w:autoSpaceDN w:val="0"/>
        <w:adjustRightInd w:val="0"/>
        <w:spacing w:after="0" w:line="240" w:lineRule="auto"/>
        <w:ind w:firstLine="720"/>
        <w:jc w:val="both"/>
        <w:rPr>
          <w:rFonts w:ascii="Arial" w:hAnsi="Arial" w:cs="Arial"/>
          <w:lang w:val="ro-RO"/>
        </w:rPr>
      </w:pPr>
      <w:r w:rsidRPr="004F38B3">
        <w:rPr>
          <w:rFonts w:ascii="Arial" w:hAnsi="Arial" w:cs="Arial"/>
          <w:lang w:val="ro-RO"/>
        </w:rPr>
        <w:t>ART. I</w:t>
      </w:r>
      <w:r w:rsidR="00071B82">
        <w:rPr>
          <w:rFonts w:ascii="Arial" w:hAnsi="Arial" w:cs="Arial"/>
          <w:lang w:val="ro-RO"/>
        </w:rPr>
        <w:t xml:space="preserve"> </w:t>
      </w:r>
      <w:r w:rsidR="00377EEF">
        <w:rPr>
          <w:rFonts w:ascii="Arial" w:hAnsi="Arial" w:cs="Arial"/>
          <w:lang w:val="ro-RO"/>
        </w:rPr>
        <w:t xml:space="preserve">- </w:t>
      </w:r>
      <w:r w:rsidR="00071B82">
        <w:rPr>
          <w:rFonts w:ascii="Arial" w:hAnsi="Arial" w:cs="Arial"/>
          <w:lang w:val="ro-RO"/>
        </w:rPr>
        <w:t xml:space="preserve">În </w:t>
      </w:r>
      <w:r w:rsidR="00E45430" w:rsidRPr="002E0F4B">
        <w:rPr>
          <w:rFonts w:ascii="Arial" w:hAnsi="Arial" w:cs="Arial"/>
          <w:lang w:val="ro-RO"/>
        </w:rPr>
        <w:t xml:space="preserve">Anexa </w:t>
      </w:r>
      <w:r w:rsidR="002E0F4B" w:rsidRPr="002E0F4B">
        <w:rPr>
          <w:rFonts w:ascii="Arial" w:hAnsi="Arial" w:cs="Arial"/>
          <w:lang w:val="ro-RO"/>
        </w:rPr>
        <w:t>nr. 1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 publicat în Monitorul Oficial al României, Partea I, nr. 322 din 14 mai 2009, cu modificările</w:t>
      </w:r>
      <w:r w:rsidR="002516D9">
        <w:rPr>
          <w:rFonts w:ascii="Arial" w:hAnsi="Arial" w:cs="Arial"/>
          <w:lang w:val="ro-RO"/>
        </w:rPr>
        <w:t xml:space="preserve"> şi completările ulterioare,</w:t>
      </w:r>
      <w:r w:rsidR="00071B82">
        <w:rPr>
          <w:rFonts w:ascii="Arial" w:hAnsi="Arial" w:cs="Arial"/>
          <w:lang w:val="ro-RO"/>
        </w:rPr>
        <w:t xml:space="preserve"> d</w:t>
      </w:r>
      <w:r w:rsidR="00443346">
        <w:rPr>
          <w:rFonts w:ascii="Arial" w:hAnsi="Arial" w:cs="Arial"/>
          <w:lang w:val="ro-RO"/>
        </w:rPr>
        <w:t>upă punctul 87</w:t>
      </w:r>
      <w:r w:rsidR="002516D9" w:rsidRPr="002516D9">
        <w:rPr>
          <w:rFonts w:ascii="Arial" w:hAnsi="Arial" w:cs="Arial"/>
          <w:lang w:val="ro-RO"/>
        </w:rPr>
        <w:t xml:space="preserve"> se intro</w:t>
      </w:r>
      <w:r w:rsidR="00070B96">
        <w:rPr>
          <w:rFonts w:ascii="Arial" w:hAnsi="Arial" w:cs="Arial"/>
          <w:lang w:val="ro-RO"/>
        </w:rPr>
        <w:t>duc</w:t>
      </w:r>
      <w:r w:rsidR="00171C45">
        <w:rPr>
          <w:rFonts w:ascii="Arial" w:hAnsi="Arial" w:cs="Arial"/>
          <w:lang w:val="ro-RO"/>
        </w:rPr>
        <w:t>e</w:t>
      </w:r>
      <w:r w:rsidR="00070B96">
        <w:rPr>
          <w:rFonts w:ascii="Arial" w:hAnsi="Arial" w:cs="Arial"/>
          <w:lang w:val="ro-RO"/>
        </w:rPr>
        <w:t xml:space="preserve"> </w:t>
      </w:r>
      <w:r w:rsidR="00171C45">
        <w:rPr>
          <w:rFonts w:ascii="Arial" w:hAnsi="Arial" w:cs="Arial"/>
          <w:lang w:val="ro-RO"/>
        </w:rPr>
        <w:t>un nou punct</w:t>
      </w:r>
      <w:r w:rsidR="00070B96">
        <w:rPr>
          <w:rFonts w:ascii="Arial" w:hAnsi="Arial" w:cs="Arial"/>
          <w:lang w:val="ro-RO"/>
        </w:rPr>
        <w:t xml:space="preserve">, </w:t>
      </w:r>
      <w:r w:rsidR="00443346">
        <w:rPr>
          <w:rFonts w:ascii="Arial" w:hAnsi="Arial" w:cs="Arial"/>
          <w:lang w:val="ro-RO"/>
        </w:rPr>
        <w:t>punctul 88</w:t>
      </w:r>
      <w:r w:rsidR="002516D9" w:rsidRPr="002516D9">
        <w:rPr>
          <w:rFonts w:ascii="Arial" w:hAnsi="Arial" w:cs="Arial"/>
          <w:lang w:val="ro-RO"/>
        </w:rPr>
        <w:t>, cu următorul cuprins:</w:t>
      </w:r>
    </w:p>
    <w:p w:rsidR="002516D9" w:rsidRDefault="002516D9" w:rsidP="002516D9">
      <w:pPr>
        <w:pStyle w:val="ListParagraph"/>
        <w:spacing w:after="0"/>
        <w:jc w:val="both"/>
        <w:rPr>
          <w:rFonts w:ascii="Arial" w:hAnsi="Arial" w:cs="Arial"/>
          <w:lang w:val="ro-RO"/>
        </w:rPr>
      </w:pPr>
    </w:p>
    <w:p w:rsidR="009463BA" w:rsidRPr="002516D9" w:rsidRDefault="009463BA" w:rsidP="002516D9">
      <w:pPr>
        <w:pStyle w:val="ListParagraph"/>
        <w:spacing w:after="0"/>
        <w:jc w:val="both"/>
        <w:rPr>
          <w:rFonts w:ascii="Arial" w:hAnsi="Arial" w:cs="Arial"/>
          <w:lang w:val="ro-RO"/>
        </w:rPr>
      </w:pPr>
      <w:r w:rsidRPr="002516D9">
        <w:rPr>
          <w:rFonts w:ascii="Arial" w:hAnsi="Arial" w:cs="Arial"/>
          <w:lang w:val="ro-RO"/>
        </w:rPr>
        <w:t>”</w:t>
      </w:r>
      <w:r w:rsidR="00443346">
        <w:rPr>
          <w:rFonts w:ascii="Arial" w:hAnsi="Arial" w:cs="Arial"/>
          <w:lang w:val="ro-RO"/>
        </w:rPr>
        <w:t>88</w:t>
      </w:r>
      <w:r w:rsidRPr="002516D9">
        <w:rPr>
          <w:rFonts w:ascii="Arial" w:hAnsi="Arial" w:cs="Arial"/>
          <w:lang w:val="ro-RO"/>
        </w:rPr>
        <w:t xml:space="preserve">. </w:t>
      </w:r>
      <w:r w:rsidR="00443346">
        <w:rPr>
          <w:rFonts w:ascii="Arial" w:hAnsi="Arial" w:cs="Arial"/>
          <w:lang w:val="ro-RO"/>
        </w:rPr>
        <w:t xml:space="preserve">Centrul Medical TOPMED S.R.L. </w:t>
      </w:r>
      <w:r w:rsidR="00443346" w:rsidRPr="00443346">
        <w:rPr>
          <w:rFonts w:ascii="Arial" w:hAnsi="Arial" w:cs="Arial"/>
          <w:lang w:val="ro-RO"/>
        </w:rPr>
        <w:t>Târgu Mureş</w:t>
      </w:r>
      <w:r w:rsidRPr="002516D9">
        <w:rPr>
          <w:rFonts w:ascii="Arial" w:hAnsi="Arial" w:cs="Arial"/>
          <w:lang w:val="ro-RO"/>
        </w:rPr>
        <w:t>:</w:t>
      </w:r>
    </w:p>
    <w:p w:rsidR="009463BA" w:rsidRDefault="00A86412" w:rsidP="00B56A97">
      <w:pPr>
        <w:spacing w:after="0"/>
        <w:jc w:val="both"/>
        <w:rPr>
          <w:rFonts w:ascii="Arial" w:hAnsi="Arial" w:cs="Arial"/>
          <w:lang w:val="ro-RO"/>
        </w:rPr>
      </w:pPr>
      <w:r>
        <w:rPr>
          <w:rFonts w:ascii="Arial" w:hAnsi="Arial" w:cs="Arial"/>
          <w:lang w:val="ro-RO"/>
        </w:rPr>
        <w:t xml:space="preserve">              </w:t>
      </w:r>
      <w:r w:rsidR="00B56A97">
        <w:rPr>
          <w:rFonts w:ascii="Arial" w:hAnsi="Arial" w:cs="Arial"/>
          <w:lang w:val="ro-RO"/>
        </w:rPr>
        <w:t xml:space="preserve">      </w:t>
      </w:r>
      <w:r>
        <w:rPr>
          <w:rFonts w:ascii="Arial" w:hAnsi="Arial" w:cs="Arial"/>
          <w:lang w:val="ro-RO"/>
        </w:rPr>
        <w:t xml:space="preserve">- </w:t>
      </w:r>
      <w:r w:rsidR="00171C45">
        <w:rPr>
          <w:rFonts w:ascii="Arial" w:hAnsi="Arial" w:cs="Arial"/>
          <w:lang w:val="ro-RO"/>
        </w:rPr>
        <w:t>dna</w:t>
      </w:r>
      <w:r w:rsidR="009463BA" w:rsidRPr="00A86412">
        <w:rPr>
          <w:rFonts w:ascii="Arial" w:hAnsi="Arial" w:cs="Arial"/>
          <w:lang w:val="ro-RO"/>
        </w:rPr>
        <w:t xml:space="preserve"> </w:t>
      </w:r>
      <w:r w:rsidR="00443346">
        <w:rPr>
          <w:rFonts w:ascii="Arial" w:hAnsi="Arial" w:cs="Arial"/>
          <w:lang w:val="ro-RO"/>
        </w:rPr>
        <w:t>Gabriela Luciana Uifălean</w:t>
      </w:r>
      <w:r w:rsidR="002516D9">
        <w:rPr>
          <w:rFonts w:ascii="Arial" w:hAnsi="Arial" w:cs="Arial"/>
          <w:lang w:val="ro-RO"/>
        </w:rPr>
        <w:t>.</w:t>
      </w:r>
      <w:r w:rsidR="00171C45">
        <w:rPr>
          <w:rFonts w:ascii="Arial" w:hAnsi="Arial" w:cs="Arial"/>
          <w:lang w:val="ro-RO"/>
        </w:rPr>
        <w:t>”</w:t>
      </w:r>
    </w:p>
    <w:p w:rsidR="002516D9" w:rsidRPr="00A86412" w:rsidRDefault="002516D9" w:rsidP="00171C45">
      <w:pPr>
        <w:spacing w:after="0"/>
        <w:jc w:val="both"/>
        <w:rPr>
          <w:rFonts w:ascii="Arial" w:hAnsi="Arial" w:cs="Arial"/>
          <w:lang w:val="ro-RO"/>
        </w:rPr>
      </w:pPr>
      <w:r>
        <w:rPr>
          <w:rFonts w:ascii="Arial" w:hAnsi="Arial" w:cs="Arial"/>
          <w:lang w:val="ro-RO"/>
        </w:rPr>
        <w:tab/>
      </w:r>
    </w:p>
    <w:p w:rsidR="002516D9" w:rsidRDefault="002516D9" w:rsidP="002516D9">
      <w:pPr>
        <w:autoSpaceDE w:val="0"/>
        <w:autoSpaceDN w:val="0"/>
        <w:adjustRightInd w:val="0"/>
        <w:spacing w:after="0" w:line="240" w:lineRule="auto"/>
        <w:jc w:val="both"/>
        <w:rPr>
          <w:rFonts w:ascii="Arial" w:hAnsi="Arial" w:cs="Arial"/>
          <w:lang w:val="ro-RO"/>
        </w:rPr>
      </w:pPr>
    </w:p>
    <w:p w:rsidR="00860B56" w:rsidRDefault="009E0216" w:rsidP="001307AC">
      <w:pPr>
        <w:autoSpaceDE w:val="0"/>
        <w:autoSpaceDN w:val="0"/>
        <w:adjustRightInd w:val="0"/>
        <w:spacing w:after="0" w:line="240" w:lineRule="auto"/>
        <w:ind w:firstLine="709"/>
        <w:jc w:val="both"/>
        <w:rPr>
          <w:rFonts w:ascii="Arial" w:hAnsi="Arial" w:cs="Arial"/>
          <w:lang w:val="ro-RO"/>
        </w:rPr>
      </w:pPr>
      <w:r w:rsidRPr="004F38B3">
        <w:rPr>
          <w:rFonts w:ascii="Arial" w:hAnsi="Arial" w:cs="Arial"/>
          <w:lang w:val="ro-RO"/>
        </w:rPr>
        <w:t>ART. II</w:t>
      </w:r>
      <w:r w:rsidR="00071B82">
        <w:rPr>
          <w:rFonts w:ascii="Arial" w:hAnsi="Arial" w:cs="Arial"/>
          <w:lang w:val="ro-RO"/>
        </w:rPr>
        <w:t xml:space="preserve"> </w:t>
      </w:r>
      <w:r w:rsidR="004B5EC1">
        <w:rPr>
          <w:rFonts w:ascii="Arial" w:hAnsi="Arial" w:cs="Arial"/>
          <w:lang w:val="ro-RO"/>
        </w:rPr>
        <w:t xml:space="preserve">- </w:t>
      </w:r>
      <w:r w:rsidRPr="004F38B3">
        <w:rPr>
          <w:rFonts w:ascii="Arial" w:hAnsi="Arial" w:cs="Arial"/>
          <w:lang w:val="ro-RO"/>
        </w:rPr>
        <w:t>Prezentul ordin se publică în Monitorul Oficial al României, Partea I.</w:t>
      </w:r>
    </w:p>
    <w:p w:rsidR="00A86412" w:rsidRDefault="00A86412" w:rsidP="00E25E18">
      <w:pPr>
        <w:tabs>
          <w:tab w:val="left" w:pos="3828"/>
        </w:tabs>
        <w:spacing w:after="0" w:line="276" w:lineRule="auto"/>
        <w:rPr>
          <w:rFonts w:ascii="Arial" w:hAnsi="Arial" w:cs="Arial"/>
          <w:b/>
          <w:sz w:val="24"/>
          <w:szCs w:val="24"/>
          <w:lang w:val="ro-RO"/>
        </w:rPr>
      </w:pPr>
    </w:p>
    <w:p w:rsidR="00C37C46" w:rsidRDefault="00C37C46" w:rsidP="00E25E18">
      <w:pPr>
        <w:tabs>
          <w:tab w:val="left" w:pos="3828"/>
        </w:tabs>
        <w:spacing w:after="0" w:line="276" w:lineRule="auto"/>
        <w:rPr>
          <w:rFonts w:ascii="Arial" w:hAnsi="Arial" w:cs="Arial"/>
          <w:b/>
          <w:sz w:val="24"/>
          <w:szCs w:val="24"/>
          <w:lang w:val="ro-RO"/>
        </w:rPr>
      </w:pPr>
    </w:p>
    <w:p w:rsidR="00070B96" w:rsidRDefault="00070B96" w:rsidP="00E25E18">
      <w:pPr>
        <w:tabs>
          <w:tab w:val="left" w:pos="3828"/>
        </w:tabs>
        <w:spacing w:after="0" w:line="276" w:lineRule="auto"/>
        <w:rPr>
          <w:rFonts w:ascii="Arial" w:hAnsi="Arial" w:cs="Arial"/>
          <w:b/>
          <w:sz w:val="24"/>
          <w:szCs w:val="24"/>
          <w:lang w:val="ro-RO"/>
        </w:rPr>
      </w:pPr>
    </w:p>
    <w:p w:rsidR="00E25E18" w:rsidRDefault="00C37C46" w:rsidP="00E25E18">
      <w:pPr>
        <w:tabs>
          <w:tab w:val="left" w:pos="3828"/>
        </w:tabs>
        <w:spacing w:after="0" w:line="276" w:lineRule="auto"/>
        <w:jc w:val="center"/>
        <w:rPr>
          <w:rFonts w:ascii="Arial" w:hAnsi="Arial" w:cs="Arial"/>
          <w:b/>
          <w:lang w:val="ro-RO"/>
        </w:rPr>
      </w:pPr>
      <w:r>
        <w:rPr>
          <w:rFonts w:ascii="Arial" w:hAnsi="Arial" w:cs="Arial"/>
          <w:b/>
          <w:lang w:val="ro-RO"/>
        </w:rPr>
        <w:t xml:space="preserve">P. </w:t>
      </w:r>
      <w:r w:rsidR="00E25E18" w:rsidRPr="008C63A0">
        <w:rPr>
          <w:rFonts w:ascii="Arial" w:hAnsi="Arial" w:cs="Arial"/>
          <w:b/>
          <w:lang w:val="ro-RO"/>
        </w:rPr>
        <w:t>MINISTRUL SĂNĂTĂŢII</w:t>
      </w:r>
    </w:p>
    <w:p w:rsidR="00C37C46" w:rsidRPr="008C63A0" w:rsidRDefault="00C37C46" w:rsidP="00E25E18">
      <w:pPr>
        <w:tabs>
          <w:tab w:val="left" w:pos="3828"/>
        </w:tabs>
        <w:spacing w:after="0" w:line="276" w:lineRule="auto"/>
        <w:jc w:val="center"/>
        <w:rPr>
          <w:rFonts w:ascii="Arial" w:hAnsi="Arial" w:cs="Arial"/>
          <w:b/>
          <w:lang w:val="ro-RO"/>
        </w:rPr>
      </w:pPr>
      <w:r>
        <w:rPr>
          <w:rFonts w:ascii="Arial" w:hAnsi="Arial" w:cs="Arial"/>
          <w:b/>
          <w:lang w:val="ro-RO"/>
        </w:rPr>
        <w:t>SECRETAR DE STAT</w:t>
      </w:r>
    </w:p>
    <w:p w:rsidR="009463BA" w:rsidRPr="00B52EFD" w:rsidRDefault="00B52EFD" w:rsidP="00763716">
      <w:pPr>
        <w:spacing w:after="0" w:line="276" w:lineRule="auto"/>
        <w:rPr>
          <w:rFonts w:ascii="Arial" w:hAnsi="Arial" w:cs="Arial"/>
          <w:b/>
          <w:lang w:val="it-IT"/>
        </w:rPr>
      </w:pPr>
      <w:r>
        <w:rPr>
          <w:rFonts w:ascii="Arial" w:hAnsi="Arial" w:cs="Arial"/>
          <w:b/>
          <w:lang w:val="it-IT"/>
        </w:rPr>
        <w:t xml:space="preserve">                                                                           </w:t>
      </w:r>
      <w:r w:rsidRPr="00B52EFD">
        <w:rPr>
          <w:rFonts w:ascii="Arial" w:hAnsi="Arial" w:cs="Arial"/>
          <w:b/>
          <w:lang w:val="it-IT"/>
        </w:rPr>
        <w:t>CĂTĂLIN VIȘEAN</w:t>
      </w:r>
    </w:p>
    <w:p w:rsidR="008C63A0" w:rsidRDefault="008C63A0" w:rsidP="008B5254">
      <w:pPr>
        <w:spacing w:after="0" w:line="240" w:lineRule="auto"/>
        <w:jc w:val="both"/>
        <w:rPr>
          <w:rFonts w:ascii="Arial" w:eastAsia="Times New Roman" w:hAnsi="Arial" w:cs="Arial"/>
          <w:b/>
          <w:sz w:val="24"/>
          <w:szCs w:val="24"/>
          <w:lang w:val="ro-RO" w:eastAsia="ro-RO"/>
        </w:rPr>
      </w:pPr>
    </w:p>
    <w:p w:rsidR="002516D9" w:rsidRDefault="002516D9" w:rsidP="008B5254">
      <w:pPr>
        <w:spacing w:after="0" w:line="240" w:lineRule="auto"/>
        <w:jc w:val="both"/>
        <w:rPr>
          <w:rFonts w:ascii="Arial" w:eastAsia="Times New Roman" w:hAnsi="Arial" w:cs="Arial"/>
          <w:b/>
          <w:sz w:val="24"/>
          <w:szCs w:val="24"/>
          <w:lang w:val="ro-RO" w:eastAsia="ro-RO"/>
        </w:rPr>
      </w:pPr>
    </w:p>
    <w:p w:rsidR="002516D9" w:rsidRDefault="002516D9" w:rsidP="008B5254">
      <w:pPr>
        <w:spacing w:after="0" w:line="240" w:lineRule="auto"/>
        <w:jc w:val="both"/>
        <w:rPr>
          <w:rFonts w:ascii="Arial" w:eastAsia="Times New Roman" w:hAnsi="Arial" w:cs="Arial"/>
          <w:b/>
          <w:sz w:val="24"/>
          <w:szCs w:val="24"/>
          <w:lang w:val="ro-RO" w:eastAsia="ro-RO"/>
        </w:rPr>
      </w:pPr>
    </w:p>
    <w:p w:rsidR="00C37C46" w:rsidRDefault="00C37C46" w:rsidP="008B5254">
      <w:pPr>
        <w:spacing w:after="0" w:line="240" w:lineRule="auto"/>
        <w:jc w:val="both"/>
        <w:rPr>
          <w:rFonts w:ascii="Arial" w:eastAsia="Times New Roman" w:hAnsi="Arial" w:cs="Arial"/>
          <w:b/>
          <w:sz w:val="24"/>
          <w:szCs w:val="24"/>
          <w:lang w:val="ro-RO" w:eastAsia="ro-RO"/>
        </w:rPr>
      </w:pPr>
    </w:p>
    <w:p w:rsidR="00B52EFD" w:rsidRDefault="00B52EFD" w:rsidP="008B5254">
      <w:pPr>
        <w:spacing w:after="0" w:line="240" w:lineRule="auto"/>
        <w:jc w:val="both"/>
        <w:rPr>
          <w:rFonts w:ascii="Arial" w:eastAsia="Times New Roman" w:hAnsi="Arial" w:cs="Arial"/>
          <w:b/>
          <w:lang w:val="ro-RO" w:eastAsia="ro-RO"/>
        </w:rPr>
      </w:pPr>
    </w:p>
    <w:p w:rsidR="00071B82" w:rsidRDefault="00071B82" w:rsidP="008B5254">
      <w:pPr>
        <w:spacing w:after="0" w:line="240" w:lineRule="auto"/>
        <w:jc w:val="both"/>
        <w:rPr>
          <w:rFonts w:ascii="Arial" w:eastAsia="Times New Roman" w:hAnsi="Arial" w:cs="Arial"/>
          <w:b/>
          <w:lang w:val="ro-RO" w:eastAsia="ro-RO"/>
        </w:rPr>
      </w:pPr>
    </w:p>
    <w:p w:rsidR="00071B82" w:rsidRDefault="00071B82" w:rsidP="008B5254">
      <w:pPr>
        <w:spacing w:after="0" w:line="240" w:lineRule="auto"/>
        <w:jc w:val="both"/>
        <w:rPr>
          <w:rFonts w:ascii="Arial" w:eastAsia="Times New Roman" w:hAnsi="Arial" w:cs="Arial"/>
          <w:b/>
          <w:lang w:val="ro-RO" w:eastAsia="ro-RO"/>
        </w:rPr>
      </w:pPr>
    </w:p>
    <w:p w:rsidR="00071B82" w:rsidRDefault="00071B82" w:rsidP="008B5254">
      <w:pPr>
        <w:spacing w:after="0" w:line="240" w:lineRule="auto"/>
        <w:jc w:val="both"/>
        <w:rPr>
          <w:rFonts w:ascii="Arial" w:eastAsia="Times New Roman" w:hAnsi="Arial" w:cs="Arial"/>
          <w:b/>
          <w:lang w:val="ro-RO" w:eastAsia="ro-RO"/>
        </w:rPr>
      </w:pPr>
    </w:p>
    <w:p w:rsidR="00B52EFD" w:rsidRDefault="00B52EFD" w:rsidP="008B5254">
      <w:pPr>
        <w:spacing w:after="0" w:line="240" w:lineRule="auto"/>
        <w:jc w:val="both"/>
        <w:rPr>
          <w:rFonts w:ascii="Arial" w:eastAsia="Times New Roman" w:hAnsi="Arial" w:cs="Arial"/>
          <w:b/>
          <w:lang w:val="ro-RO" w:eastAsia="ro-RO"/>
        </w:rPr>
      </w:pPr>
    </w:p>
    <w:p w:rsidR="00171C45" w:rsidRDefault="00171C45" w:rsidP="008B5254">
      <w:pPr>
        <w:spacing w:after="0" w:line="240" w:lineRule="auto"/>
        <w:jc w:val="both"/>
        <w:rPr>
          <w:rFonts w:ascii="Arial" w:eastAsia="Times New Roman" w:hAnsi="Arial" w:cs="Arial"/>
          <w:b/>
          <w:lang w:val="ro-RO" w:eastAsia="ro-RO"/>
        </w:rPr>
      </w:pPr>
      <w:bookmarkStart w:id="0" w:name="_GoBack"/>
      <w:bookmarkEnd w:id="0"/>
    </w:p>
    <w:sectPr w:rsidR="00171C45" w:rsidSect="00B56A97">
      <w:pgSz w:w="12240" w:h="15840" w:code="1"/>
      <w:pgMar w:top="426" w:right="474" w:bottom="426"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EE" w:rsidRDefault="006B37EE" w:rsidP="001C1833">
      <w:pPr>
        <w:spacing w:after="0" w:line="240" w:lineRule="auto"/>
      </w:pPr>
      <w:r>
        <w:separator/>
      </w:r>
    </w:p>
  </w:endnote>
  <w:endnote w:type="continuationSeparator" w:id="0">
    <w:p w:rsidR="006B37EE" w:rsidRDefault="006B37EE" w:rsidP="001C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EE" w:rsidRDefault="006B37EE" w:rsidP="001C1833">
      <w:pPr>
        <w:spacing w:after="0" w:line="240" w:lineRule="auto"/>
      </w:pPr>
      <w:r>
        <w:separator/>
      </w:r>
    </w:p>
  </w:footnote>
  <w:footnote w:type="continuationSeparator" w:id="0">
    <w:p w:rsidR="006B37EE" w:rsidRDefault="006B37EE" w:rsidP="001C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966"/>
    <w:multiLevelType w:val="hybridMultilevel"/>
    <w:tmpl w:val="C6AE79A4"/>
    <w:lvl w:ilvl="0" w:tplc="0CF08D3C">
      <w:start w:val="1"/>
      <w:numFmt w:val="bullet"/>
      <w:lvlText w:val="-"/>
      <w:lvlJc w:val="left"/>
      <w:pPr>
        <w:ind w:left="1425" w:hanging="360"/>
      </w:pPr>
      <w:rPr>
        <w:rFonts w:ascii="Courier New" w:hAnsi="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3644CD4"/>
    <w:multiLevelType w:val="hybridMultilevel"/>
    <w:tmpl w:val="60924D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EF760E"/>
    <w:multiLevelType w:val="hybridMultilevel"/>
    <w:tmpl w:val="8F00895A"/>
    <w:lvl w:ilvl="0" w:tplc="34FE7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0573AE"/>
    <w:multiLevelType w:val="hybridMultilevel"/>
    <w:tmpl w:val="9440C34C"/>
    <w:lvl w:ilvl="0" w:tplc="B93CB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A3C08"/>
    <w:multiLevelType w:val="hybridMultilevel"/>
    <w:tmpl w:val="95D8E2FE"/>
    <w:lvl w:ilvl="0" w:tplc="84F09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77230"/>
    <w:multiLevelType w:val="hybridMultilevel"/>
    <w:tmpl w:val="F2C8A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31BC5"/>
    <w:multiLevelType w:val="hybridMultilevel"/>
    <w:tmpl w:val="377AA7BC"/>
    <w:lvl w:ilvl="0" w:tplc="B0CE6C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3223E"/>
    <w:multiLevelType w:val="hybridMultilevel"/>
    <w:tmpl w:val="AC4EC67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0545F53"/>
    <w:multiLevelType w:val="hybridMultilevel"/>
    <w:tmpl w:val="7AC08602"/>
    <w:lvl w:ilvl="0" w:tplc="B0CE6C1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9A21E5"/>
    <w:multiLevelType w:val="hybridMultilevel"/>
    <w:tmpl w:val="A7D62DF0"/>
    <w:lvl w:ilvl="0" w:tplc="F3B64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846FF"/>
    <w:multiLevelType w:val="hybridMultilevel"/>
    <w:tmpl w:val="D8D60946"/>
    <w:lvl w:ilvl="0" w:tplc="B0CE6C12">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2F924F8"/>
    <w:multiLevelType w:val="hybridMultilevel"/>
    <w:tmpl w:val="0A7C949A"/>
    <w:lvl w:ilvl="0" w:tplc="B0CE6C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F64EC"/>
    <w:multiLevelType w:val="hybridMultilevel"/>
    <w:tmpl w:val="4AD8B5C2"/>
    <w:lvl w:ilvl="0" w:tplc="B0CE6C1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E26ED9"/>
    <w:multiLevelType w:val="hybridMultilevel"/>
    <w:tmpl w:val="EA90204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E3C02"/>
    <w:multiLevelType w:val="hybridMultilevel"/>
    <w:tmpl w:val="94D40AC6"/>
    <w:lvl w:ilvl="0" w:tplc="25EE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4D30"/>
    <w:multiLevelType w:val="hybridMultilevel"/>
    <w:tmpl w:val="87A40B86"/>
    <w:lvl w:ilvl="0" w:tplc="EE9EA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813080"/>
    <w:multiLevelType w:val="hybridMultilevel"/>
    <w:tmpl w:val="276489C4"/>
    <w:lvl w:ilvl="0" w:tplc="F3B64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E1C67"/>
    <w:multiLevelType w:val="hybridMultilevel"/>
    <w:tmpl w:val="A1223612"/>
    <w:lvl w:ilvl="0" w:tplc="B0CE6C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D46D5"/>
    <w:multiLevelType w:val="hybridMultilevel"/>
    <w:tmpl w:val="31B203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A8375A0"/>
    <w:multiLevelType w:val="hybridMultilevel"/>
    <w:tmpl w:val="F478283A"/>
    <w:lvl w:ilvl="0" w:tplc="F3B64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C07BF"/>
    <w:multiLevelType w:val="hybridMultilevel"/>
    <w:tmpl w:val="9464365E"/>
    <w:lvl w:ilvl="0" w:tplc="B0CE6C12">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2370008"/>
    <w:multiLevelType w:val="hybridMultilevel"/>
    <w:tmpl w:val="C310C67E"/>
    <w:lvl w:ilvl="0" w:tplc="B0CE6C12">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776E1957"/>
    <w:multiLevelType w:val="hybridMultilevel"/>
    <w:tmpl w:val="3BD0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FE43B5"/>
    <w:multiLevelType w:val="hybridMultilevel"/>
    <w:tmpl w:val="E12848AE"/>
    <w:lvl w:ilvl="0" w:tplc="B0CE6C1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9"/>
  </w:num>
  <w:num w:numId="4">
    <w:abstractNumId w:val="16"/>
  </w:num>
  <w:num w:numId="5">
    <w:abstractNumId w:val="9"/>
  </w:num>
  <w:num w:numId="6">
    <w:abstractNumId w:val="3"/>
  </w:num>
  <w:num w:numId="7">
    <w:abstractNumId w:val="14"/>
  </w:num>
  <w:num w:numId="8">
    <w:abstractNumId w:val="4"/>
  </w:num>
  <w:num w:numId="9">
    <w:abstractNumId w:val="15"/>
  </w:num>
  <w:num w:numId="10">
    <w:abstractNumId w:val="23"/>
  </w:num>
  <w:num w:numId="11">
    <w:abstractNumId w:val="11"/>
  </w:num>
  <w:num w:numId="12">
    <w:abstractNumId w:val="21"/>
  </w:num>
  <w:num w:numId="13">
    <w:abstractNumId w:val="8"/>
  </w:num>
  <w:num w:numId="14">
    <w:abstractNumId w:val="7"/>
  </w:num>
  <w:num w:numId="15">
    <w:abstractNumId w:val="12"/>
  </w:num>
  <w:num w:numId="16">
    <w:abstractNumId w:val="1"/>
  </w:num>
  <w:num w:numId="17">
    <w:abstractNumId w:val="20"/>
  </w:num>
  <w:num w:numId="18">
    <w:abstractNumId w:val="6"/>
  </w:num>
  <w:num w:numId="19">
    <w:abstractNumId w:val="2"/>
  </w:num>
  <w:num w:numId="20">
    <w:abstractNumId w:val="0"/>
  </w:num>
  <w:num w:numId="21">
    <w:abstractNumId w:val="17"/>
  </w:num>
  <w:num w:numId="22">
    <w:abstractNumId w:val="18"/>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37D93"/>
    <w:rsid w:val="00051E67"/>
    <w:rsid w:val="00070B96"/>
    <w:rsid w:val="00071B82"/>
    <w:rsid w:val="000A1B29"/>
    <w:rsid w:val="000A524E"/>
    <w:rsid w:val="000C7448"/>
    <w:rsid w:val="000D2557"/>
    <w:rsid w:val="000F2A76"/>
    <w:rsid w:val="000F5544"/>
    <w:rsid w:val="00104840"/>
    <w:rsid w:val="00116641"/>
    <w:rsid w:val="001307AC"/>
    <w:rsid w:val="00136C0D"/>
    <w:rsid w:val="001645C2"/>
    <w:rsid w:val="00171C45"/>
    <w:rsid w:val="00174392"/>
    <w:rsid w:val="001828E3"/>
    <w:rsid w:val="00197295"/>
    <w:rsid w:val="001A0B89"/>
    <w:rsid w:val="001C1833"/>
    <w:rsid w:val="001C3E26"/>
    <w:rsid w:val="001C7C0E"/>
    <w:rsid w:val="001D0EF4"/>
    <w:rsid w:val="0020012D"/>
    <w:rsid w:val="00212275"/>
    <w:rsid w:val="002516D9"/>
    <w:rsid w:val="00256110"/>
    <w:rsid w:val="0029163F"/>
    <w:rsid w:val="00297FCF"/>
    <w:rsid w:val="002A0EDB"/>
    <w:rsid w:val="002B089C"/>
    <w:rsid w:val="002B5072"/>
    <w:rsid w:val="002E0F4B"/>
    <w:rsid w:val="002E7FBE"/>
    <w:rsid w:val="002F4E4B"/>
    <w:rsid w:val="00304F96"/>
    <w:rsid w:val="00327A3F"/>
    <w:rsid w:val="00377EEF"/>
    <w:rsid w:val="003A119B"/>
    <w:rsid w:val="003A14B4"/>
    <w:rsid w:val="003A3A5F"/>
    <w:rsid w:val="003A6451"/>
    <w:rsid w:val="003B083F"/>
    <w:rsid w:val="003D0ACD"/>
    <w:rsid w:val="003F169C"/>
    <w:rsid w:val="0040492F"/>
    <w:rsid w:val="0041436D"/>
    <w:rsid w:val="0043628E"/>
    <w:rsid w:val="004378CA"/>
    <w:rsid w:val="00443346"/>
    <w:rsid w:val="00455D47"/>
    <w:rsid w:val="00464366"/>
    <w:rsid w:val="004722B5"/>
    <w:rsid w:val="00475C2B"/>
    <w:rsid w:val="0048654D"/>
    <w:rsid w:val="004A5998"/>
    <w:rsid w:val="004B5EC1"/>
    <w:rsid w:val="004D7076"/>
    <w:rsid w:val="004D71BB"/>
    <w:rsid w:val="004E08F7"/>
    <w:rsid w:val="004F38B3"/>
    <w:rsid w:val="004F3F37"/>
    <w:rsid w:val="00505215"/>
    <w:rsid w:val="00511663"/>
    <w:rsid w:val="005325CA"/>
    <w:rsid w:val="005429A4"/>
    <w:rsid w:val="005574ED"/>
    <w:rsid w:val="00573403"/>
    <w:rsid w:val="00575FF7"/>
    <w:rsid w:val="005768D5"/>
    <w:rsid w:val="00582CD8"/>
    <w:rsid w:val="00592A0B"/>
    <w:rsid w:val="005A55CC"/>
    <w:rsid w:val="005B426C"/>
    <w:rsid w:val="005C2C5B"/>
    <w:rsid w:val="005D2B28"/>
    <w:rsid w:val="005D5FDF"/>
    <w:rsid w:val="005F2D48"/>
    <w:rsid w:val="00633581"/>
    <w:rsid w:val="00640135"/>
    <w:rsid w:val="006414C0"/>
    <w:rsid w:val="006803D5"/>
    <w:rsid w:val="00691049"/>
    <w:rsid w:val="006B0B85"/>
    <w:rsid w:val="006B37EE"/>
    <w:rsid w:val="00706BAF"/>
    <w:rsid w:val="0071456D"/>
    <w:rsid w:val="00736641"/>
    <w:rsid w:val="00763716"/>
    <w:rsid w:val="007D31DA"/>
    <w:rsid w:val="00860B56"/>
    <w:rsid w:val="00895618"/>
    <w:rsid w:val="008A0A32"/>
    <w:rsid w:val="008A4B60"/>
    <w:rsid w:val="008B5254"/>
    <w:rsid w:val="008C0B11"/>
    <w:rsid w:val="008C5DA9"/>
    <w:rsid w:val="008C63A0"/>
    <w:rsid w:val="00913119"/>
    <w:rsid w:val="00923734"/>
    <w:rsid w:val="009304BB"/>
    <w:rsid w:val="00935AF9"/>
    <w:rsid w:val="00942359"/>
    <w:rsid w:val="009463BA"/>
    <w:rsid w:val="00952937"/>
    <w:rsid w:val="00980B9E"/>
    <w:rsid w:val="009976F5"/>
    <w:rsid w:val="009D43F9"/>
    <w:rsid w:val="009E0216"/>
    <w:rsid w:val="009E0746"/>
    <w:rsid w:val="009E76BB"/>
    <w:rsid w:val="00A02C92"/>
    <w:rsid w:val="00A1432B"/>
    <w:rsid w:val="00A15CA5"/>
    <w:rsid w:val="00A7001B"/>
    <w:rsid w:val="00A71803"/>
    <w:rsid w:val="00A86412"/>
    <w:rsid w:val="00A96604"/>
    <w:rsid w:val="00A969CA"/>
    <w:rsid w:val="00AB6C6E"/>
    <w:rsid w:val="00AC05F9"/>
    <w:rsid w:val="00B52EFD"/>
    <w:rsid w:val="00B56A97"/>
    <w:rsid w:val="00B66383"/>
    <w:rsid w:val="00BA7FD0"/>
    <w:rsid w:val="00BD297E"/>
    <w:rsid w:val="00BD7951"/>
    <w:rsid w:val="00BE223F"/>
    <w:rsid w:val="00BF74BA"/>
    <w:rsid w:val="00C1051F"/>
    <w:rsid w:val="00C17FF2"/>
    <w:rsid w:val="00C26AA6"/>
    <w:rsid w:val="00C37C46"/>
    <w:rsid w:val="00C61B1E"/>
    <w:rsid w:val="00C7651D"/>
    <w:rsid w:val="00C85128"/>
    <w:rsid w:val="00C92A15"/>
    <w:rsid w:val="00CA3002"/>
    <w:rsid w:val="00CC2EFB"/>
    <w:rsid w:val="00CE3B02"/>
    <w:rsid w:val="00D0119F"/>
    <w:rsid w:val="00D5466D"/>
    <w:rsid w:val="00D8231D"/>
    <w:rsid w:val="00D90897"/>
    <w:rsid w:val="00DA518D"/>
    <w:rsid w:val="00DA7A72"/>
    <w:rsid w:val="00DC2F10"/>
    <w:rsid w:val="00DD2DCF"/>
    <w:rsid w:val="00DF5DE6"/>
    <w:rsid w:val="00E01630"/>
    <w:rsid w:val="00E11E0C"/>
    <w:rsid w:val="00E258F7"/>
    <w:rsid w:val="00E25E18"/>
    <w:rsid w:val="00E45430"/>
    <w:rsid w:val="00E5034C"/>
    <w:rsid w:val="00E900B2"/>
    <w:rsid w:val="00E91D64"/>
    <w:rsid w:val="00ED3214"/>
    <w:rsid w:val="00EF0690"/>
    <w:rsid w:val="00EF40DE"/>
    <w:rsid w:val="00EF6EEE"/>
    <w:rsid w:val="00F20A91"/>
    <w:rsid w:val="00F577EC"/>
    <w:rsid w:val="00F674DB"/>
    <w:rsid w:val="00F826AB"/>
    <w:rsid w:val="00F85E62"/>
    <w:rsid w:val="00F95B32"/>
    <w:rsid w:val="00F96393"/>
    <w:rsid w:val="00FC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396E1-C393-4F64-8CA0-F3C0E507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0B"/>
    <w:pPr>
      <w:ind w:left="720"/>
      <w:contextualSpacing/>
    </w:pPr>
  </w:style>
  <w:style w:type="paragraph" w:styleId="Header">
    <w:name w:val="header"/>
    <w:basedOn w:val="Normal"/>
    <w:link w:val="HeaderChar"/>
    <w:uiPriority w:val="99"/>
    <w:unhideWhenUsed/>
    <w:rsid w:val="001C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833"/>
  </w:style>
  <w:style w:type="paragraph" w:styleId="Footer">
    <w:name w:val="footer"/>
    <w:basedOn w:val="Normal"/>
    <w:link w:val="FooterChar"/>
    <w:uiPriority w:val="99"/>
    <w:unhideWhenUsed/>
    <w:rsid w:val="001C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833"/>
  </w:style>
  <w:style w:type="paragraph" w:styleId="BalloonText">
    <w:name w:val="Balloon Text"/>
    <w:basedOn w:val="Normal"/>
    <w:link w:val="BalloonTextChar"/>
    <w:uiPriority w:val="99"/>
    <w:semiHidden/>
    <w:unhideWhenUsed/>
    <w:rsid w:val="00C85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02910">
      <w:bodyDiv w:val="1"/>
      <w:marLeft w:val="0"/>
      <w:marRight w:val="0"/>
      <w:marTop w:val="0"/>
      <w:marBottom w:val="0"/>
      <w:divBdr>
        <w:top w:val="none" w:sz="0" w:space="0" w:color="auto"/>
        <w:left w:val="none" w:sz="0" w:space="0" w:color="auto"/>
        <w:bottom w:val="none" w:sz="0" w:space="0" w:color="auto"/>
        <w:right w:val="none" w:sz="0" w:space="0" w:color="auto"/>
      </w:divBdr>
      <w:divsChild>
        <w:div w:id="228811285">
          <w:marLeft w:val="0"/>
          <w:marRight w:val="0"/>
          <w:marTop w:val="0"/>
          <w:marBottom w:val="0"/>
          <w:divBdr>
            <w:top w:val="single" w:sz="6" w:space="0" w:color="000000"/>
            <w:left w:val="single" w:sz="6" w:space="0" w:color="000000"/>
            <w:bottom w:val="single" w:sz="6" w:space="0" w:color="000000"/>
            <w:right w:val="single" w:sz="6" w:space="0" w:color="000000"/>
          </w:divBdr>
          <w:divsChild>
            <w:div w:id="677468533">
              <w:marLeft w:val="0"/>
              <w:marRight w:val="0"/>
              <w:marTop w:val="0"/>
              <w:marBottom w:val="0"/>
              <w:divBdr>
                <w:top w:val="none" w:sz="0" w:space="0" w:color="auto"/>
                <w:left w:val="none" w:sz="0" w:space="0" w:color="auto"/>
                <w:bottom w:val="none" w:sz="0" w:space="0" w:color="auto"/>
                <w:right w:val="none" w:sz="0" w:space="0" w:color="auto"/>
              </w:divBdr>
              <w:divsChild>
                <w:div w:id="817189338">
                  <w:marLeft w:val="0"/>
                  <w:marRight w:val="0"/>
                  <w:marTop w:val="0"/>
                  <w:marBottom w:val="0"/>
                  <w:divBdr>
                    <w:top w:val="none" w:sz="0" w:space="0" w:color="auto"/>
                    <w:left w:val="none" w:sz="0" w:space="0" w:color="auto"/>
                    <w:bottom w:val="none" w:sz="0" w:space="0" w:color="auto"/>
                    <w:right w:val="none" w:sz="0" w:space="0" w:color="auto"/>
                  </w:divBdr>
                  <w:divsChild>
                    <w:div w:id="1439177988">
                      <w:marLeft w:val="0"/>
                      <w:marRight w:val="0"/>
                      <w:marTop w:val="0"/>
                      <w:marBottom w:val="0"/>
                      <w:divBdr>
                        <w:top w:val="none" w:sz="0" w:space="0" w:color="auto"/>
                        <w:left w:val="none" w:sz="0" w:space="0" w:color="auto"/>
                        <w:bottom w:val="none" w:sz="0" w:space="0" w:color="auto"/>
                        <w:right w:val="none" w:sz="0" w:space="0" w:color="auto"/>
                      </w:divBdr>
                      <w:divsChild>
                        <w:div w:id="12594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A23C-2318-4F77-B784-473474AC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Necula</dc:creator>
  <cp:keywords/>
  <dc:description/>
  <cp:lastModifiedBy>User</cp:lastModifiedBy>
  <cp:revision>3</cp:revision>
  <cp:lastPrinted>2023-05-26T06:43:00Z</cp:lastPrinted>
  <dcterms:created xsi:type="dcterms:W3CDTF">2023-05-31T11:56:00Z</dcterms:created>
  <dcterms:modified xsi:type="dcterms:W3CDTF">2023-05-31T11:57:00Z</dcterms:modified>
</cp:coreProperties>
</file>